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8A4BD" w14:textId="77777777" w:rsidR="00C03136" w:rsidRPr="00381C81" w:rsidRDefault="00C03136" w:rsidP="00C03136">
      <w:pPr>
        <w:jc w:val="center"/>
        <w:rPr>
          <w:b/>
          <w:sz w:val="20"/>
          <w:szCs w:val="20"/>
        </w:rPr>
      </w:pPr>
      <w:r w:rsidRPr="00381C81">
        <w:rPr>
          <w:b/>
          <w:sz w:val="20"/>
          <w:szCs w:val="20"/>
        </w:rPr>
        <w:t>Министерство здравоохранения Российской Федерации</w:t>
      </w:r>
    </w:p>
    <w:p w14:paraId="5074D421" w14:textId="77777777" w:rsidR="00C03136" w:rsidRPr="00381C81" w:rsidRDefault="00C03136" w:rsidP="00C03136">
      <w:pPr>
        <w:jc w:val="center"/>
        <w:rPr>
          <w:b/>
          <w:sz w:val="20"/>
          <w:szCs w:val="20"/>
        </w:rPr>
      </w:pPr>
      <w:r w:rsidRPr="00381C81">
        <w:rPr>
          <w:b/>
          <w:sz w:val="20"/>
          <w:szCs w:val="20"/>
        </w:rPr>
        <w:t xml:space="preserve">Новокузнецкий государственный институт усовершенствования врачей – </w:t>
      </w:r>
    </w:p>
    <w:p w14:paraId="2CFADE4A" w14:textId="77777777" w:rsidR="00C03136" w:rsidRDefault="00C03136" w:rsidP="00C03136">
      <w:pPr>
        <w:jc w:val="center"/>
        <w:rPr>
          <w:b/>
          <w:sz w:val="20"/>
          <w:szCs w:val="20"/>
        </w:rPr>
      </w:pPr>
      <w:r w:rsidRPr="00381C81">
        <w:rPr>
          <w:b/>
          <w:sz w:val="20"/>
          <w:szCs w:val="20"/>
        </w:rPr>
        <w:t xml:space="preserve">филиал федерального государственного бюджетного образовательного учреждения </w:t>
      </w:r>
    </w:p>
    <w:p w14:paraId="2F2E90BB" w14:textId="77777777" w:rsidR="00C03136" w:rsidRDefault="00C03136" w:rsidP="00C03136">
      <w:pPr>
        <w:jc w:val="center"/>
        <w:rPr>
          <w:b/>
          <w:sz w:val="20"/>
          <w:szCs w:val="20"/>
        </w:rPr>
      </w:pPr>
      <w:r w:rsidRPr="00381C81">
        <w:rPr>
          <w:b/>
          <w:sz w:val="20"/>
          <w:szCs w:val="20"/>
        </w:rPr>
        <w:t xml:space="preserve">дополнительного профессионального образования </w:t>
      </w:r>
    </w:p>
    <w:p w14:paraId="2873133A" w14:textId="77777777" w:rsidR="00C03136" w:rsidRPr="00381C81" w:rsidRDefault="00C03136" w:rsidP="00C03136">
      <w:pPr>
        <w:jc w:val="center"/>
        <w:rPr>
          <w:b/>
          <w:sz w:val="20"/>
          <w:szCs w:val="20"/>
        </w:rPr>
      </w:pPr>
      <w:r w:rsidRPr="00381C81">
        <w:rPr>
          <w:b/>
          <w:sz w:val="20"/>
          <w:szCs w:val="20"/>
        </w:rPr>
        <w:t>«Российская медицинская академия непрерывного профессионального образования»</w:t>
      </w:r>
    </w:p>
    <w:p w14:paraId="61B561DF" w14:textId="77777777" w:rsidR="00C03136" w:rsidRPr="00381C81" w:rsidRDefault="00C03136" w:rsidP="00C03136">
      <w:pPr>
        <w:jc w:val="center"/>
        <w:rPr>
          <w:b/>
          <w:sz w:val="20"/>
          <w:szCs w:val="20"/>
        </w:rPr>
      </w:pPr>
    </w:p>
    <w:p w14:paraId="0678A4FF" w14:textId="77777777" w:rsidR="00C03136" w:rsidRPr="00381C81" w:rsidRDefault="00C03136" w:rsidP="00C03136">
      <w:pPr>
        <w:jc w:val="center"/>
        <w:rPr>
          <w:b/>
          <w:sz w:val="20"/>
          <w:szCs w:val="20"/>
        </w:rPr>
      </w:pPr>
      <w:r w:rsidRPr="00381C81">
        <w:rPr>
          <w:b/>
          <w:sz w:val="20"/>
          <w:szCs w:val="20"/>
        </w:rPr>
        <w:t xml:space="preserve">Кафедра </w:t>
      </w:r>
      <w:r>
        <w:rPr>
          <w:b/>
          <w:sz w:val="20"/>
          <w:szCs w:val="20"/>
        </w:rPr>
        <w:t>скорой медицинской помощи</w:t>
      </w:r>
    </w:p>
    <w:p w14:paraId="5D5E7D36" w14:textId="77777777" w:rsidR="00C03136" w:rsidRPr="00381C81" w:rsidRDefault="00C03136" w:rsidP="00C03136">
      <w:pPr>
        <w:jc w:val="center"/>
        <w:rPr>
          <w:b/>
          <w:sz w:val="20"/>
          <w:szCs w:val="20"/>
        </w:rPr>
      </w:pPr>
    </w:p>
    <w:p w14:paraId="0CF671C3" w14:textId="77777777" w:rsidR="00C03136" w:rsidRPr="00381C81" w:rsidRDefault="00C03136" w:rsidP="00C03136">
      <w:pPr>
        <w:jc w:val="center"/>
        <w:rPr>
          <w:b/>
          <w:sz w:val="20"/>
          <w:szCs w:val="20"/>
        </w:rPr>
      </w:pPr>
      <w:r w:rsidRPr="00381C81">
        <w:rPr>
          <w:b/>
          <w:sz w:val="20"/>
          <w:szCs w:val="20"/>
        </w:rPr>
        <w:t xml:space="preserve">Аннотация </w:t>
      </w:r>
    </w:p>
    <w:p w14:paraId="657703F4" w14:textId="77777777" w:rsidR="00C03136" w:rsidRPr="00381C81" w:rsidRDefault="00C03136" w:rsidP="00C0313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</w:t>
      </w:r>
      <w:r w:rsidRPr="00381C81">
        <w:rPr>
          <w:b/>
          <w:sz w:val="20"/>
          <w:szCs w:val="20"/>
        </w:rPr>
        <w:t xml:space="preserve"> дополнительной профессиональной программе повышения квалификации</w:t>
      </w:r>
    </w:p>
    <w:p w14:paraId="21DF97BC" w14:textId="0780BF11" w:rsidR="00C03136" w:rsidRPr="00381C81" w:rsidRDefault="00C03136" w:rsidP="00C03136">
      <w:pPr>
        <w:jc w:val="center"/>
        <w:rPr>
          <w:b/>
          <w:sz w:val="20"/>
          <w:szCs w:val="20"/>
        </w:rPr>
      </w:pPr>
      <w:r w:rsidRPr="00381C81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Электрокардиография на догоспитальном этапе)»</w:t>
      </w:r>
    </w:p>
    <w:p w14:paraId="19CCD6F3" w14:textId="3041AE1F" w:rsidR="00C03136" w:rsidRPr="00381C81" w:rsidRDefault="001E4A23" w:rsidP="00C03136">
      <w:pPr>
        <w:jc w:val="center"/>
        <w:rPr>
          <w:sz w:val="20"/>
          <w:szCs w:val="20"/>
        </w:rPr>
      </w:pPr>
      <w:r w:rsidRPr="001E4A23">
        <w:rPr>
          <w:sz w:val="20"/>
          <w:szCs w:val="20"/>
        </w:rPr>
        <w:t>(для специалистов со средним медицинским образованием)</w:t>
      </w:r>
    </w:p>
    <w:p w14:paraId="625EDEF9" w14:textId="02751C33" w:rsidR="00C03136" w:rsidRPr="006C7822" w:rsidRDefault="00C03136" w:rsidP="00C03136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6C7822">
        <w:rPr>
          <w:b/>
          <w:sz w:val="20"/>
          <w:szCs w:val="20"/>
        </w:rPr>
        <w:t xml:space="preserve">Цель реализации: </w:t>
      </w:r>
      <w:r w:rsidRPr="006C7822">
        <w:rPr>
          <w:sz w:val="20"/>
          <w:szCs w:val="20"/>
        </w:rPr>
        <w:t xml:space="preserve">программы - приобретение и совершенствование профессиональных знаний и практических навыков в вопросах ЭКГ-диагностики заболеваний сердечно-сосудистой системы, необходимых для профессиональной деятельности и повышения профессионального уровня в рамках имеющихся квалификаций </w:t>
      </w:r>
      <w:r>
        <w:rPr>
          <w:sz w:val="20"/>
          <w:szCs w:val="20"/>
        </w:rPr>
        <w:t>специалистов со средним медицинским образованием</w:t>
      </w:r>
      <w:r w:rsidRPr="006C7822">
        <w:rPr>
          <w:color w:val="000000"/>
          <w:sz w:val="20"/>
          <w:szCs w:val="20"/>
        </w:rPr>
        <w:t>.</w:t>
      </w:r>
    </w:p>
    <w:p w14:paraId="6C9CE739" w14:textId="77777777" w:rsidR="00C03136" w:rsidRPr="00381C81" w:rsidRDefault="00C03136" w:rsidP="00C03136">
      <w:pPr>
        <w:numPr>
          <w:ilvl w:val="0"/>
          <w:numId w:val="1"/>
        </w:numPr>
        <w:rPr>
          <w:b/>
          <w:sz w:val="20"/>
          <w:szCs w:val="20"/>
        </w:rPr>
      </w:pPr>
      <w:r w:rsidRPr="006C7822">
        <w:rPr>
          <w:b/>
          <w:sz w:val="20"/>
          <w:szCs w:val="20"/>
        </w:rPr>
        <w:t>Срок освоения: 36</w:t>
      </w:r>
      <w:r w:rsidRPr="006C7822">
        <w:rPr>
          <w:sz w:val="20"/>
          <w:szCs w:val="20"/>
        </w:rPr>
        <w:t xml:space="preserve"> часов (1 неделя)</w:t>
      </w:r>
      <w:r w:rsidRPr="006C7822">
        <w:rPr>
          <w:b/>
          <w:sz w:val="20"/>
          <w:szCs w:val="20"/>
        </w:rPr>
        <w:t>.</w:t>
      </w:r>
    </w:p>
    <w:p w14:paraId="5A5F5DB5" w14:textId="1B773ABC" w:rsidR="00C03136" w:rsidRPr="00381C81" w:rsidRDefault="00C03136" w:rsidP="00C03136">
      <w:pPr>
        <w:numPr>
          <w:ilvl w:val="0"/>
          <w:numId w:val="1"/>
        </w:numPr>
        <w:rPr>
          <w:sz w:val="20"/>
          <w:szCs w:val="20"/>
        </w:rPr>
      </w:pPr>
      <w:r w:rsidRPr="00381C81">
        <w:rPr>
          <w:b/>
          <w:sz w:val="20"/>
          <w:szCs w:val="20"/>
        </w:rPr>
        <w:t xml:space="preserve">Форма обучения: </w:t>
      </w:r>
      <w:r>
        <w:rPr>
          <w:sz w:val="20"/>
          <w:szCs w:val="20"/>
        </w:rPr>
        <w:t>очная (с использованием ДОТ)</w:t>
      </w:r>
      <w:r w:rsidRPr="00381C81">
        <w:rPr>
          <w:sz w:val="20"/>
          <w:szCs w:val="20"/>
        </w:rPr>
        <w:t>.</w:t>
      </w:r>
    </w:p>
    <w:p w14:paraId="179AC717" w14:textId="292D277C" w:rsidR="00C03136" w:rsidRPr="00C03136" w:rsidRDefault="00C03136" w:rsidP="00C03136">
      <w:pPr>
        <w:pStyle w:val="3"/>
        <w:numPr>
          <w:ilvl w:val="0"/>
          <w:numId w:val="1"/>
        </w:numPr>
        <w:shd w:val="clear" w:color="auto" w:fill="auto"/>
        <w:spacing w:line="276" w:lineRule="auto"/>
        <w:ind w:right="-5"/>
        <w:rPr>
          <w:rFonts w:ascii="Times New Roman" w:hAnsi="Times New Roman" w:cs="Times New Roman"/>
          <w:b/>
          <w:color w:val="000000"/>
          <w:spacing w:val="0"/>
          <w:sz w:val="20"/>
          <w:szCs w:val="20"/>
        </w:rPr>
      </w:pPr>
      <w:r w:rsidRPr="005F0765">
        <w:rPr>
          <w:rFonts w:ascii="Times New Roman" w:hAnsi="Times New Roman" w:cs="Times New Roman"/>
          <w:b/>
          <w:sz w:val="20"/>
          <w:szCs w:val="20"/>
        </w:rPr>
        <w:t>Категория слушателей</w:t>
      </w:r>
      <w:r w:rsidRPr="00381C81">
        <w:rPr>
          <w:b/>
          <w:sz w:val="20"/>
          <w:szCs w:val="20"/>
        </w:rPr>
        <w:t xml:space="preserve">: </w:t>
      </w:r>
      <w:r w:rsidRPr="00C03136">
        <w:rPr>
          <w:rFonts w:ascii="Times New Roman" w:hAnsi="Times New Roman" w:cs="Times New Roman"/>
          <w:bCs/>
          <w:sz w:val="20"/>
          <w:szCs w:val="20"/>
        </w:rPr>
        <w:t>по основной специальности: лечебное дело</w:t>
      </w:r>
      <w:r w:rsidRPr="00C03136">
        <w:rPr>
          <w:rStyle w:val="a5"/>
          <w:rFonts w:ascii="Times New Roman" w:hAnsi="Times New Roman" w:cs="Times New Roman"/>
          <w:bCs w:val="0"/>
          <w:spacing w:val="0"/>
          <w:sz w:val="20"/>
          <w:szCs w:val="20"/>
        </w:rPr>
        <w:t xml:space="preserve">; </w:t>
      </w:r>
      <w:r w:rsidRPr="00C03136">
        <w:rPr>
          <w:rStyle w:val="a5"/>
          <w:rFonts w:ascii="Times New Roman" w:hAnsi="Times New Roman" w:cs="Times New Roman"/>
          <w:b w:val="0"/>
          <w:spacing w:val="0"/>
          <w:sz w:val="20"/>
          <w:szCs w:val="20"/>
        </w:rPr>
        <w:t>по дополнительным специальностям: анестезиология и реаниматология, скорая и неотложная помощь.</w:t>
      </w:r>
    </w:p>
    <w:p w14:paraId="27D48B22" w14:textId="77777777" w:rsidR="00C03136" w:rsidRPr="00381C81" w:rsidRDefault="00C03136" w:rsidP="00C03136">
      <w:pPr>
        <w:numPr>
          <w:ilvl w:val="0"/>
          <w:numId w:val="1"/>
        </w:numPr>
        <w:rPr>
          <w:b/>
          <w:sz w:val="20"/>
          <w:szCs w:val="20"/>
        </w:rPr>
      </w:pPr>
      <w:r w:rsidRPr="00381C81">
        <w:rPr>
          <w:b/>
          <w:sz w:val="20"/>
          <w:szCs w:val="20"/>
        </w:rPr>
        <w:t xml:space="preserve">Форма итоговой аттестации: </w:t>
      </w:r>
      <w:r w:rsidRPr="00381C81">
        <w:rPr>
          <w:sz w:val="20"/>
          <w:szCs w:val="20"/>
        </w:rPr>
        <w:t>экзамен.</w:t>
      </w:r>
    </w:p>
    <w:p w14:paraId="1FEA5FA9" w14:textId="77777777" w:rsidR="00C03136" w:rsidRPr="005F0765" w:rsidRDefault="00C03136" w:rsidP="00C03136">
      <w:pPr>
        <w:numPr>
          <w:ilvl w:val="0"/>
          <w:numId w:val="1"/>
        </w:numPr>
        <w:rPr>
          <w:b/>
          <w:sz w:val="20"/>
          <w:szCs w:val="20"/>
        </w:rPr>
      </w:pPr>
      <w:r w:rsidRPr="00381C81">
        <w:rPr>
          <w:b/>
          <w:sz w:val="20"/>
          <w:szCs w:val="20"/>
        </w:rPr>
        <w:t>Выдаваемый документ:</w:t>
      </w:r>
      <w:r w:rsidRPr="007548B6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 w:rsidRPr="00381C81">
        <w:rPr>
          <w:sz w:val="20"/>
          <w:szCs w:val="20"/>
        </w:rPr>
        <w:t>лицам,</w:t>
      </w:r>
      <w:r w:rsidRPr="00381C81">
        <w:rPr>
          <w:b/>
          <w:sz w:val="20"/>
          <w:szCs w:val="20"/>
        </w:rPr>
        <w:t xml:space="preserve"> </w:t>
      </w:r>
      <w:r w:rsidRPr="00381C81">
        <w:rPr>
          <w:sz w:val="20"/>
          <w:szCs w:val="20"/>
        </w:rPr>
        <w:t xml:space="preserve">успешно освоившим </w:t>
      </w:r>
      <w:r>
        <w:rPr>
          <w:sz w:val="20"/>
          <w:szCs w:val="20"/>
        </w:rPr>
        <w:t>программу</w:t>
      </w:r>
      <w:r w:rsidRPr="00381C81">
        <w:rPr>
          <w:sz w:val="20"/>
          <w:szCs w:val="20"/>
        </w:rPr>
        <w:t xml:space="preserve"> и прошедшим итоговую аттестацию, выдается удостоверение о повышении квалификации</w:t>
      </w:r>
      <w:r>
        <w:rPr>
          <w:sz w:val="20"/>
          <w:szCs w:val="20"/>
        </w:rPr>
        <w:t>.</w:t>
      </w:r>
    </w:p>
    <w:p w14:paraId="7D6494BB" w14:textId="2306C341" w:rsidR="00C03136" w:rsidRPr="007548B6" w:rsidRDefault="00C03136" w:rsidP="00C03136">
      <w:pPr>
        <w:ind w:left="786"/>
        <w:rPr>
          <w:b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П</w:t>
      </w:r>
      <w:r w:rsidRPr="007548B6">
        <w:rPr>
          <w:color w:val="000000"/>
          <w:sz w:val="20"/>
          <w:szCs w:val="20"/>
          <w:shd w:val="clear" w:color="auto" w:fill="FFFFFF"/>
        </w:rPr>
        <w:t>рограмма размещена на портале НМО</w:t>
      </w:r>
      <w:r>
        <w:rPr>
          <w:color w:val="000000"/>
          <w:sz w:val="20"/>
          <w:szCs w:val="20"/>
          <w:shd w:val="clear" w:color="auto" w:fill="FFFFFF"/>
        </w:rPr>
        <w:t>.</w:t>
      </w:r>
      <w:r w:rsidRPr="007548B6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С</w:t>
      </w:r>
      <w:r w:rsidRPr="007548B6">
        <w:rPr>
          <w:color w:val="000000"/>
          <w:sz w:val="20"/>
          <w:szCs w:val="20"/>
          <w:shd w:val="clear" w:color="auto" w:fill="FFFFFF"/>
        </w:rPr>
        <w:t>лушатель, подавший заявку через портал НМО,  после успешного обучения </w:t>
      </w:r>
      <w:r>
        <w:rPr>
          <w:color w:val="000000"/>
          <w:sz w:val="20"/>
          <w:szCs w:val="20"/>
          <w:shd w:val="clear" w:color="auto" w:fill="FFFFFF"/>
        </w:rPr>
        <w:t>получает 10</w:t>
      </w:r>
      <w:r w:rsidRPr="007548B6">
        <w:rPr>
          <w:color w:val="000000"/>
          <w:sz w:val="20"/>
          <w:szCs w:val="20"/>
          <w:shd w:val="clear" w:color="auto" w:fill="FFFFFF"/>
        </w:rPr>
        <w:t xml:space="preserve"> баллов.</w:t>
      </w:r>
    </w:p>
    <w:p w14:paraId="16AACEEF" w14:textId="77777777" w:rsidR="00C03136" w:rsidRPr="007016CB" w:rsidRDefault="00C03136" w:rsidP="00C03136">
      <w:pPr>
        <w:numPr>
          <w:ilvl w:val="0"/>
          <w:numId w:val="1"/>
        </w:numPr>
        <w:spacing w:line="276" w:lineRule="auto"/>
        <w:ind w:right="23"/>
        <w:rPr>
          <w:color w:val="FF0000"/>
        </w:rPr>
      </w:pPr>
      <w:r w:rsidRPr="007016CB">
        <w:rPr>
          <w:b/>
          <w:sz w:val="20"/>
          <w:szCs w:val="20"/>
        </w:rPr>
        <w:t>Учебный план:</w:t>
      </w:r>
    </w:p>
    <w:tbl>
      <w:tblPr>
        <w:tblStyle w:val="2"/>
        <w:tblW w:w="10485" w:type="dxa"/>
        <w:tblLayout w:type="fixed"/>
        <w:tblLook w:val="04A0" w:firstRow="1" w:lastRow="0" w:firstColumn="1" w:lastColumn="0" w:noHBand="0" w:noVBand="1"/>
      </w:tblPr>
      <w:tblGrid>
        <w:gridCol w:w="740"/>
        <w:gridCol w:w="3763"/>
        <w:gridCol w:w="850"/>
        <w:gridCol w:w="851"/>
        <w:gridCol w:w="708"/>
        <w:gridCol w:w="587"/>
        <w:gridCol w:w="10"/>
        <w:gridCol w:w="537"/>
        <w:gridCol w:w="851"/>
        <w:gridCol w:w="851"/>
        <w:gridCol w:w="737"/>
      </w:tblGrid>
      <w:tr w:rsidR="00704BD5" w:rsidRPr="00704BD5" w14:paraId="69CAD050" w14:textId="77777777" w:rsidTr="004A40B0">
        <w:trPr>
          <w:trHeight w:val="283"/>
        </w:trPr>
        <w:tc>
          <w:tcPr>
            <w:tcW w:w="740" w:type="dxa"/>
            <w:vMerge w:val="restart"/>
            <w:vAlign w:val="center"/>
          </w:tcPr>
          <w:p w14:paraId="68167F8F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  <w:p w14:paraId="422878F3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val="en-US" w:eastAsia="en-US"/>
              </w:rPr>
              <w:t>n</w:t>
            </w: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\</w:t>
            </w:r>
            <w:r w:rsidRPr="00704BD5">
              <w:rPr>
                <w:rFonts w:eastAsia="Calibri"/>
                <w:b/>
                <w:sz w:val="20"/>
                <w:szCs w:val="20"/>
                <w:lang w:val="en-US" w:eastAsia="en-US"/>
              </w:rPr>
              <w:t>n</w:t>
            </w:r>
          </w:p>
        </w:tc>
        <w:tc>
          <w:tcPr>
            <w:tcW w:w="3763" w:type="dxa"/>
            <w:vMerge w:val="restart"/>
            <w:vAlign w:val="center"/>
          </w:tcPr>
          <w:p w14:paraId="25B4E09D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Название и темы рабочей программы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719B4D0" w14:textId="77777777" w:rsidR="00704BD5" w:rsidRPr="00704BD5" w:rsidRDefault="00704BD5" w:rsidP="00704BD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Трудоёмкость</w:t>
            </w:r>
          </w:p>
          <w:p w14:paraId="203A57DF" w14:textId="77777777" w:rsidR="00704BD5" w:rsidRPr="00704BD5" w:rsidRDefault="00704BD5" w:rsidP="00704BD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(акад. час)</w:t>
            </w:r>
          </w:p>
        </w:tc>
        <w:tc>
          <w:tcPr>
            <w:tcW w:w="3544" w:type="dxa"/>
            <w:gridSpan w:val="6"/>
            <w:vAlign w:val="center"/>
          </w:tcPr>
          <w:p w14:paraId="7949C459" w14:textId="77777777" w:rsidR="00704BD5" w:rsidRPr="00704BD5" w:rsidRDefault="00704BD5" w:rsidP="00704BD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Тип занятия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DFE8F55" w14:textId="77777777" w:rsidR="00704BD5" w:rsidRPr="00704BD5" w:rsidRDefault="00704BD5" w:rsidP="00704BD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Формируемые компетенции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14:paraId="49CD733D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Форма контроля</w:t>
            </w:r>
          </w:p>
        </w:tc>
      </w:tr>
      <w:tr w:rsidR="00704BD5" w:rsidRPr="00704BD5" w14:paraId="18BE2177" w14:textId="77777777" w:rsidTr="004A40B0">
        <w:trPr>
          <w:cantSplit/>
          <w:trHeight w:val="526"/>
        </w:trPr>
        <w:tc>
          <w:tcPr>
            <w:tcW w:w="740" w:type="dxa"/>
            <w:vMerge/>
            <w:textDirection w:val="btLr"/>
            <w:vAlign w:val="center"/>
          </w:tcPr>
          <w:p w14:paraId="24A66F25" w14:textId="77777777" w:rsidR="00704BD5" w:rsidRPr="00704BD5" w:rsidRDefault="00704BD5" w:rsidP="00704BD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63" w:type="dxa"/>
            <w:vMerge/>
            <w:textDirection w:val="btLr"/>
            <w:vAlign w:val="center"/>
          </w:tcPr>
          <w:p w14:paraId="2002AF5E" w14:textId="77777777" w:rsidR="00704BD5" w:rsidRPr="00704BD5" w:rsidRDefault="00704BD5" w:rsidP="00704BD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14:paraId="220E6338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D012C6B" w14:textId="77777777" w:rsidR="00704BD5" w:rsidRPr="00704BD5" w:rsidRDefault="00704BD5" w:rsidP="00704BD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1842" w:type="dxa"/>
            <w:gridSpan w:val="4"/>
            <w:vAlign w:val="center"/>
          </w:tcPr>
          <w:p w14:paraId="5111CCE0" w14:textId="77777777" w:rsidR="00704BD5" w:rsidRPr="00704BD5" w:rsidRDefault="00704BD5" w:rsidP="00704BD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51" w:type="dxa"/>
            <w:vMerge w:val="restart"/>
            <w:textDirection w:val="btLr"/>
          </w:tcPr>
          <w:p w14:paraId="32ED9C92" w14:textId="77777777" w:rsidR="00704BD5" w:rsidRPr="00704BD5" w:rsidRDefault="00704BD5" w:rsidP="00704BD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Дистанционное обучение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14:paraId="609C55CB" w14:textId="77777777" w:rsidR="00704BD5" w:rsidRPr="00704BD5" w:rsidRDefault="00704BD5" w:rsidP="00704BD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14:paraId="689434E5" w14:textId="77777777" w:rsidR="00704BD5" w:rsidRPr="00704BD5" w:rsidRDefault="00704BD5" w:rsidP="00704BD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04BD5" w:rsidRPr="00704BD5" w14:paraId="31FF964C" w14:textId="77777777" w:rsidTr="004A40B0">
        <w:trPr>
          <w:cantSplit/>
          <w:trHeight w:val="1457"/>
        </w:trPr>
        <w:tc>
          <w:tcPr>
            <w:tcW w:w="740" w:type="dxa"/>
            <w:vMerge/>
            <w:textDirection w:val="btLr"/>
            <w:vAlign w:val="center"/>
          </w:tcPr>
          <w:p w14:paraId="511697C3" w14:textId="77777777" w:rsidR="00704BD5" w:rsidRPr="00704BD5" w:rsidRDefault="00704BD5" w:rsidP="00704BD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63" w:type="dxa"/>
            <w:vMerge/>
            <w:textDirection w:val="btLr"/>
            <w:vAlign w:val="center"/>
          </w:tcPr>
          <w:p w14:paraId="6AC90342" w14:textId="77777777" w:rsidR="00704BD5" w:rsidRPr="00704BD5" w:rsidRDefault="00704BD5" w:rsidP="00704BD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14:paraId="3C8ED8A3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14:paraId="4F19C127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A13CA23" w14:textId="77777777" w:rsidR="00704BD5" w:rsidRPr="00704BD5" w:rsidRDefault="00704BD5" w:rsidP="00704BD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Практика/ семинар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14:paraId="543E79CE" w14:textId="77777777" w:rsidR="00704BD5" w:rsidRPr="00704BD5" w:rsidRDefault="00704BD5" w:rsidP="00704BD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СК</w:t>
            </w:r>
            <w:r w:rsidRPr="00704BD5">
              <w:rPr>
                <w:rFonts w:eastAsia="Calibri"/>
                <w:b/>
                <w:color w:val="FF0000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537" w:type="dxa"/>
            <w:textDirection w:val="btLr"/>
            <w:vAlign w:val="center"/>
          </w:tcPr>
          <w:p w14:paraId="7BD3AC8C" w14:textId="77777777" w:rsidR="00704BD5" w:rsidRPr="00704BD5" w:rsidRDefault="00704BD5" w:rsidP="00704BD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Стажировка</w:t>
            </w:r>
          </w:p>
        </w:tc>
        <w:tc>
          <w:tcPr>
            <w:tcW w:w="851" w:type="dxa"/>
            <w:vMerge/>
            <w:textDirection w:val="btLr"/>
          </w:tcPr>
          <w:p w14:paraId="028F7977" w14:textId="77777777" w:rsidR="00704BD5" w:rsidRPr="00704BD5" w:rsidRDefault="00704BD5" w:rsidP="00704BD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55336E6B" w14:textId="77777777" w:rsidR="00704BD5" w:rsidRPr="00704BD5" w:rsidRDefault="00704BD5" w:rsidP="00704BD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vMerge/>
            <w:textDirection w:val="btLr"/>
            <w:vAlign w:val="center"/>
          </w:tcPr>
          <w:p w14:paraId="311FF4D0" w14:textId="77777777" w:rsidR="00704BD5" w:rsidRPr="00704BD5" w:rsidRDefault="00704BD5" w:rsidP="00704BD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704BD5" w:rsidRPr="00704BD5" w14:paraId="555DD994" w14:textId="77777777" w:rsidTr="004A40B0">
        <w:tc>
          <w:tcPr>
            <w:tcW w:w="740" w:type="dxa"/>
          </w:tcPr>
          <w:p w14:paraId="3535A712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val="en-US" w:eastAsia="en-US"/>
              </w:rPr>
              <w:t>1</w:t>
            </w: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63" w:type="dxa"/>
          </w:tcPr>
          <w:p w14:paraId="66571FA0" w14:textId="77777777" w:rsidR="00704BD5" w:rsidRPr="00704BD5" w:rsidRDefault="00704BD5" w:rsidP="00704BD5">
            <w:pPr>
              <w:shd w:val="clear" w:color="auto" w:fill="FFFFFF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Рабочая программа учебного модуля 1 «</w:t>
            </w:r>
            <w:r w:rsidRPr="00704BD5">
              <w:rPr>
                <w:rFonts w:eastAsia="Calibri"/>
                <w:color w:val="000000"/>
              </w:rPr>
              <w:t>Биоэлектрические основы электрокардиографии</w:t>
            </w: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0" w:type="dxa"/>
          </w:tcPr>
          <w:p w14:paraId="37651EE8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</w:tcPr>
          <w:p w14:paraId="3D5F85B2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498C838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trike/>
                <w:color w:val="FF0000"/>
                <w:lang w:eastAsia="en-US"/>
              </w:rPr>
            </w:pPr>
          </w:p>
        </w:tc>
        <w:tc>
          <w:tcPr>
            <w:tcW w:w="597" w:type="dxa"/>
            <w:gridSpan w:val="2"/>
          </w:tcPr>
          <w:p w14:paraId="4445DBEB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trike/>
                <w:color w:val="FF0000"/>
                <w:lang w:eastAsia="en-US"/>
              </w:rPr>
            </w:pPr>
          </w:p>
        </w:tc>
        <w:tc>
          <w:tcPr>
            <w:tcW w:w="537" w:type="dxa"/>
          </w:tcPr>
          <w:p w14:paraId="47129C77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trike/>
                <w:color w:val="FF0000"/>
                <w:lang w:eastAsia="en-US"/>
              </w:rPr>
            </w:pPr>
          </w:p>
        </w:tc>
        <w:tc>
          <w:tcPr>
            <w:tcW w:w="851" w:type="dxa"/>
          </w:tcPr>
          <w:p w14:paraId="30094FC2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</w:tcPr>
          <w:p w14:paraId="704586BD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ОК-8</w:t>
            </w:r>
          </w:p>
          <w:p w14:paraId="364EE284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ПК-1.2</w:t>
            </w:r>
          </w:p>
        </w:tc>
        <w:tc>
          <w:tcPr>
            <w:tcW w:w="737" w:type="dxa"/>
          </w:tcPr>
          <w:p w14:paraId="0B54C47D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П/А</w:t>
            </w:r>
          </w:p>
          <w:p w14:paraId="4E029D6A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(З)</w:t>
            </w:r>
          </w:p>
        </w:tc>
      </w:tr>
      <w:tr w:rsidR="00704BD5" w:rsidRPr="00704BD5" w14:paraId="421BD2E4" w14:textId="77777777" w:rsidTr="004A40B0">
        <w:tc>
          <w:tcPr>
            <w:tcW w:w="740" w:type="dxa"/>
          </w:tcPr>
          <w:p w14:paraId="0C70D617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763" w:type="dxa"/>
          </w:tcPr>
          <w:p w14:paraId="5FD1E33B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lang w:eastAsia="en-US"/>
              </w:rPr>
              <w:t>Анатомия и физиология сердца</w:t>
            </w:r>
          </w:p>
        </w:tc>
        <w:tc>
          <w:tcPr>
            <w:tcW w:w="850" w:type="dxa"/>
          </w:tcPr>
          <w:p w14:paraId="12073517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14:paraId="398C60FD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59719523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  <w:gridSpan w:val="2"/>
          </w:tcPr>
          <w:p w14:paraId="757347A3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</w:tcPr>
          <w:p w14:paraId="629035F1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17256F6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14:paraId="2A7EF13D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ОК-8</w:t>
            </w:r>
          </w:p>
          <w:p w14:paraId="62F96AC7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ПК-1.2</w:t>
            </w:r>
          </w:p>
        </w:tc>
        <w:tc>
          <w:tcPr>
            <w:tcW w:w="737" w:type="dxa"/>
          </w:tcPr>
          <w:p w14:paraId="15824849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Т/К</w:t>
            </w:r>
          </w:p>
        </w:tc>
      </w:tr>
      <w:tr w:rsidR="00704BD5" w:rsidRPr="00704BD5" w14:paraId="4DF75087" w14:textId="77777777" w:rsidTr="004A40B0">
        <w:tc>
          <w:tcPr>
            <w:tcW w:w="740" w:type="dxa"/>
          </w:tcPr>
          <w:p w14:paraId="40763B69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763" w:type="dxa"/>
          </w:tcPr>
          <w:p w14:paraId="12D20908" w14:textId="77777777" w:rsidR="00704BD5" w:rsidRPr="00704BD5" w:rsidRDefault="00704BD5" w:rsidP="00704B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lang w:eastAsia="en-US"/>
              </w:rPr>
              <w:t>Техника регистрации электрокардиограммы. Нормальная ЭКГ</w:t>
            </w:r>
          </w:p>
        </w:tc>
        <w:tc>
          <w:tcPr>
            <w:tcW w:w="850" w:type="dxa"/>
          </w:tcPr>
          <w:p w14:paraId="1EB1423D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14:paraId="1146D8D5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65F91F78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  <w:gridSpan w:val="2"/>
          </w:tcPr>
          <w:p w14:paraId="2139325C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</w:tcPr>
          <w:p w14:paraId="2A4DBF40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3AECD33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14:paraId="6402D3EC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ОК-8</w:t>
            </w:r>
          </w:p>
          <w:p w14:paraId="5B88FFFD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ПК-1.2</w:t>
            </w:r>
          </w:p>
        </w:tc>
        <w:tc>
          <w:tcPr>
            <w:tcW w:w="737" w:type="dxa"/>
          </w:tcPr>
          <w:p w14:paraId="31D18565" w14:textId="77777777" w:rsidR="00704BD5" w:rsidRPr="00704BD5" w:rsidRDefault="00704BD5" w:rsidP="00704BD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Т/К</w:t>
            </w:r>
          </w:p>
        </w:tc>
      </w:tr>
      <w:tr w:rsidR="00704BD5" w:rsidRPr="00704BD5" w14:paraId="35D10187" w14:textId="77777777" w:rsidTr="004A40B0">
        <w:tc>
          <w:tcPr>
            <w:tcW w:w="740" w:type="dxa"/>
          </w:tcPr>
          <w:p w14:paraId="23D926E8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3763" w:type="dxa"/>
          </w:tcPr>
          <w:p w14:paraId="5CB66048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lang w:eastAsia="en-US"/>
              </w:rPr>
              <w:t>Понятие об электрической оси сердца</w:t>
            </w:r>
            <w:r w:rsidRPr="00704BD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14:paraId="5B98875E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058DF97E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32A9102B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  <w:gridSpan w:val="2"/>
          </w:tcPr>
          <w:p w14:paraId="1ADE20B5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</w:tcPr>
          <w:p w14:paraId="5699867C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AC92EDE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7317E318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ОК-8</w:t>
            </w:r>
          </w:p>
          <w:p w14:paraId="767017DC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ПК-1.2</w:t>
            </w:r>
          </w:p>
        </w:tc>
        <w:tc>
          <w:tcPr>
            <w:tcW w:w="737" w:type="dxa"/>
          </w:tcPr>
          <w:p w14:paraId="455054C6" w14:textId="77777777" w:rsidR="00704BD5" w:rsidRPr="00704BD5" w:rsidRDefault="00704BD5" w:rsidP="00704BD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Т/К</w:t>
            </w:r>
          </w:p>
        </w:tc>
      </w:tr>
      <w:tr w:rsidR="00704BD5" w:rsidRPr="00704BD5" w14:paraId="1AAE2571" w14:textId="77777777" w:rsidTr="004A40B0">
        <w:tc>
          <w:tcPr>
            <w:tcW w:w="740" w:type="dxa"/>
          </w:tcPr>
          <w:p w14:paraId="2E346A77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3763" w:type="dxa"/>
          </w:tcPr>
          <w:p w14:paraId="2BE52994" w14:textId="77777777" w:rsidR="00704BD5" w:rsidRPr="00704BD5" w:rsidRDefault="00704BD5" w:rsidP="00704BD5">
            <w:pPr>
              <w:jc w:val="center"/>
              <w:rPr>
                <w:rFonts w:eastAsia="Calibri"/>
                <w:lang w:eastAsia="en-US"/>
              </w:rPr>
            </w:pPr>
            <w:r w:rsidRPr="00704BD5">
              <w:rPr>
                <w:rFonts w:eastAsia="Calibri"/>
                <w:lang w:eastAsia="en-US"/>
              </w:rPr>
              <w:t>Анализ продолжительности зубцов, сегментов, интервалов ЭКГ</w:t>
            </w:r>
          </w:p>
        </w:tc>
        <w:tc>
          <w:tcPr>
            <w:tcW w:w="850" w:type="dxa"/>
          </w:tcPr>
          <w:p w14:paraId="1178DE26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64EF00F0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4003ECAD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  <w:gridSpan w:val="2"/>
          </w:tcPr>
          <w:p w14:paraId="719B7B7E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</w:tcPr>
          <w:p w14:paraId="74DD7806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F5263B4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46C7F563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ОК-8</w:t>
            </w:r>
          </w:p>
          <w:p w14:paraId="001DC0B1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ПК-1.2</w:t>
            </w:r>
          </w:p>
        </w:tc>
        <w:tc>
          <w:tcPr>
            <w:tcW w:w="737" w:type="dxa"/>
          </w:tcPr>
          <w:p w14:paraId="10760518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Т/К</w:t>
            </w:r>
          </w:p>
        </w:tc>
      </w:tr>
      <w:tr w:rsidR="00704BD5" w:rsidRPr="00704BD5" w14:paraId="69B81AC5" w14:textId="77777777" w:rsidTr="004A40B0">
        <w:tc>
          <w:tcPr>
            <w:tcW w:w="740" w:type="dxa"/>
          </w:tcPr>
          <w:p w14:paraId="25DF18FB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763" w:type="dxa"/>
          </w:tcPr>
          <w:p w14:paraId="7ACE124E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Рабочая программа учебного модуля 2 </w:t>
            </w:r>
            <w:bookmarkStart w:id="0" w:name="_Hlk58947211"/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«</w:t>
            </w:r>
            <w:r w:rsidRPr="00704BD5">
              <w:rPr>
                <w:rFonts w:eastAsia="Calibri"/>
                <w:sz w:val="20"/>
                <w:szCs w:val="20"/>
                <w:lang w:eastAsia="en-US"/>
              </w:rPr>
              <w:t>Электрокардиограмма</w:t>
            </w: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»</w:t>
            </w:r>
            <w:bookmarkEnd w:id="0"/>
          </w:p>
        </w:tc>
        <w:tc>
          <w:tcPr>
            <w:tcW w:w="850" w:type="dxa"/>
          </w:tcPr>
          <w:p w14:paraId="4EA1246F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</w:tcPr>
          <w:p w14:paraId="16FF97F5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66755F7A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lang w:eastAsia="en-US"/>
              </w:rPr>
            </w:pPr>
            <w:r w:rsidRPr="00704BD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7" w:type="dxa"/>
            <w:gridSpan w:val="2"/>
          </w:tcPr>
          <w:p w14:paraId="3FDCC47B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37" w:type="dxa"/>
          </w:tcPr>
          <w:p w14:paraId="136A7183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14:paraId="7591655C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5EA7228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ОК-8</w:t>
            </w:r>
          </w:p>
          <w:p w14:paraId="6E2A4C8F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ПК-1.2</w:t>
            </w:r>
          </w:p>
        </w:tc>
        <w:tc>
          <w:tcPr>
            <w:tcW w:w="737" w:type="dxa"/>
          </w:tcPr>
          <w:p w14:paraId="67C7F698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П/А</w:t>
            </w:r>
          </w:p>
          <w:p w14:paraId="7D4C0DBE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(З)</w:t>
            </w:r>
          </w:p>
        </w:tc>
      </w:tr>
      <w:tr w:rsidR="00704BD5" w:rsidRPr="00704BD5" w14:paraId="7030C7AB" w14:textId="77777777" w:rsidTr="004A40B0">
        <w:tc>
          <w:tcPr>
            <w:tcW w:w="740" w:type="dxa"/>
          </w:tcPr>
          <w:p w14:paraId="56E7F55F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3763" w:type="dxa"/>
          </w:tcPr>
          <w:p w14:paraId="1BBD1661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lang w:eastAsia="en-US"/>
              </w:rPr>
              <w:t>ЭКГ при гипертрофии и перегрузке отделов сердца</w:t>
            </w:r>
          </w:p>
        </w:tc>
        <w:tc>
          <w:tcPr>
            <w:tcW w:w="850" w:type="dxa"/>
          </w:tcPr>
          <w:p w14:paraId="40104B0C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14:paraId="4C1BF3F5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14:paraId="676AEDB8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  <w:gridSpan w:val="2"/>
          </w:tcPr>
          <w:p w14:paraId="0C2EA562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</w:tcPr>
          <w:p w14:paraId="748B458A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DF7AE07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1DC15CA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ОК-8</w:t>
            </w:r>
          </w:p>
          <w:p w14:paraId="333CB8A8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ПК-1.2</w:t>
            </w:r>
          </w:p>
        </w:tc>
        <w:tc>
          <w:tcPr>
            <w:tcW w:w="737" w:type="dxa"/>
          </w:tcPr>
          <w:p w14:paraId="3B84C971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Т/К</w:t>
            </w:r>
          </w:p>
        </w:tc>
      </w:tr>
      <w:tr w:rsidR="00704BD5" w:rsidRPr="00704BD5" w14:paraId="7426DC9D" w14:textId="77777777" w:rsidTr="004A40B0">
        <w:tc>
          <w:tcPr>
            <w:tcW w:w="740" w:type="dxa"/>
          </w:tcPr>
          <w:p w14:paraId="1A68E03D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3763" w:type="dxa"/>
          </w:tcPr>
          <w:p w14:paraId="446F340A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lang w:eastAsia="en-US"/>
              </w:rPr>
              <w:t>Электрофизиология очага поражения при остром инфаркте миокарда</w:t>
            </w:r>
          </w:p>
        </w:tc>
        <w:tc>
          <w:tcPr>
            <w:tcW w:w="850" w:type="dxa"/>
          </w:tcPr>
          <w:p w14:paraId="792C4017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14:paraId="31A3B81B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14:paraId="70DAA020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  <w:gridSpan w:val="2"/>
          </w:tcPr>
          <w:p w14:paraId="0E3DCDEF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</w:tcPr>
          <w:p w14:paraId="74120949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2FB2FF3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96B75FD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ОК-8</w:t>
            </w:r>
          </w:p>
          <w:p w14:paraId="1A9A365E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ПК-1.2</w:t>
            </w:r>
          </w:p>
        </w:tc>
        <w:tc>
          <w:tcPr>
            <w:tcW w:w="737" w:type="dxa"/>
          </w:tcPr>
          <w:p w14:paraId="29246441" w14:textId="77777777" w:rsidR="00704BD5" w:rsidRPr="00704BD5" w:rsidRDefault="00704BD5" w:rsidP="00704BD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Т/К</w:t>
            </w:r>
          </w:p>
        </w:tc>
      </w:tr>
      <w:tr w:rsidR="00704BD5" w:rsidRPr="00704BD5" w14:paraId="0C6E3739" w14:textId="77777777" w:rsidTr="004A40B0">
        <w:tc>
          <w:tcPr>
            <w:tcW w:w="740" w:type="dxa"/>
          </w:tcPr>
          <w:p w14:paraId="11EA6C6C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3763" w:type="dxa"/>
          </w:tcPr>
          <w:p w14:paraId="694E2899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lang w:eastAsia="en-US"/>
              </w:rPr>
              <w:t>Клинико-физиологическая классификация аритмий и блокад</w:t>
            </w:r>
          </w:p>
        </w:tc>
        <w:tc>
          <w:tcPr>
            <w:tcW w:w="850" w:type="dxa"/>
          </w:tcPr>
          <w:p w14:paraId="76786CB7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04EFA158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780D5FFE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7" w:type="dxa"/>
            <w:gridSpan w:val="2"/>
          </w:tcPr>
          <w:p w14:paraId="342887DD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</w:tcPr>
          <w:p w14:paraId="11F0F50A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3F54C9C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488DD8E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ОК-8</w:t>
            </w:r>
          </w:p>
          <w:p w14:paraId="21A8651B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ПК-1.2</w:t>
            </w:r>
          </w:p>
        </w:tc>
        <w:tc>
          <w:tcPr>
            <w:tcW w:w="737" w:type="dxa"/>
          </w:tcPr>
          <w:p w14:paraId="543B9273" w14:textId="77777777" w:rsidR="00704BD5" w:rsidRPr="00704BD5" w:rsidRDefault="00704BD5" w:rsidP="00704BD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Т/К</w:t>
            </w:r>
          </w:p>
        </w:tc>
      </w:tr>
      <w:tr w:rsidR="00704BD5" w:rsidRPr="00704BD5" w14:paraId="6324DDC8" w14:textId="77777777" w:rsidTr="004A40B0">
        <w:tc>
          <w:tcPr>
            <w:tcW w:w="740" w:type="dxa"/>
          </w:tcPr>
          <w:p w14:paraId="7B493954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3763" w:type="dxa"/>
          </w:tcPr>
          <w:p w14:paraId="4329517D" w14:textId="77777777" w:rsidR="00704BD5" w:rsidRPr="00704BD5" w:rsidRDefault="00704BD5" w:rsidP="00704BD5">
            <w:pPr>
              <w:jc w:val="center"/>
              <w:rPr>
                <w:rFonts w:eastAsia="Calibri"/>
                <w:lang w:eastAsia="en-US"/>
              </w:rPr>
            </w:pPr>
            <w:r w:rsidRPr="00704BD5">
              <w:rPr>
                <w:rFonts w:eastAsia="Calibri"/>
                <w:lang w:eastAsia="en-US"/>
              </w:rPr>
              <w:t>ЭКГ при тахиаритмиях</w:t>
            </w:r>
          </w:p>
        </w:tc>
        <w:tc>
          <w:tcPr>
            <w:tcW w:w="850" w:type="dxa"/>
          </w:tcPr>
          <w:p w14:paraId="2327F98F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4F9DB1EC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6FBF95CE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7" w:type="dxa"/>
            <w:gridSpan w:val="2"/>
          </w:tcPr>
          <w:p w14:paraId="23E2EF55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</w:tcPr>
          <w:p w14:paraId="54044E25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436B91C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2682E95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ОК-8</w:t>
            </w:r>
          </w:p>
          <w:p w14:paraId="71CFC193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ПК-1.2</w:t>
            </w:r>
          </w:p>
        </w:tc>
        <w:tc>
          <w:tcPr>
            <w:tcW w:w="737" w:type="dxa"/>
          </w:tcPr>
          <w:p w14:paraId="4A420E21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lastRenderedPageBreak/>
              <w:t>Т/К</w:t>
            </w:r>
          </w:p>
        </w:tc>
      </w:tr>
      <w:tr w:rsidR="00704BD5" w:rsidRPr="00704BD5" w14:paraId="79635A14" w14:textId="77777777" w:rsidTr="004A40B0">
        <w:tc>
          <w:tcPr>
            <w:tcW w:w="740" w:type="dxa"/>
          </w:tcPr>
          <w:p w14:paraId="185D1AAC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763" w:type="dxa"/>
          </w:tcPr>
          <w:p w14:paraId="46D50A3B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Рабочая программа учебного модуля 3 «</w:t>
            </w:r>
            <w:r w:rsidRPr="00704BD5">
              <w:rPr>
                <w:rFonts w:eastAsia="Calibri"/>
                <w:lang w:eastAsia="en-US"/>
              </w:rPr>
              <w:t>Отработка техники регистрации электрокардиограммы</w:t>
            </w: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0" w:type="dxa"/>
          </w:tcPr>
          <w:p w14:paraId="75F659CA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</w:tcPr>
          <w:p w14:paraId="06DF8ADB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14:paraId="48DE9966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7" w:type="dxa"/>
            <w:gridSpan w:val="2"/>
          </w:tcPr>
          <w:p w14:paraId="1EAFAD7B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</w:tcPr>
          <w:p w14:paraId="549F0FD7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52F81DF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A962EE4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ОК-8</w:t>
            </w:r>
          </w:p>
          <w:p w14:paraId="2E91A371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ПК-1.2</w:t>
            </w:r>
          </w:p>
        </w:tc>
        <w:tc>
          <w:tcPr>
            <w:tcW w:w="737" w:type="dxa"/>
          </w:tcPr>
          <w:p w14:paraId="2437EBE3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П/А</w:t>
            </w:r>
          </w:p>
          <w:p w14:paraId="10612208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(З)</w:t>
            </w:r>
          </w:p>
        </w:tc>
      </w:tr>
      <w:tr w:rsidR="00704BD5" w:rsidRPr="00704BD5" w14:paraId="6CE723C5" w14:textId="77777777" w:rsidTr="004A40B0">
        <w:tc>
          <w:tcPr>
            <w:tcW w:w="740" w:type="dxa"/>
          </w:tcPr>
          <w:p w14:paraId="7383B4E9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3763" w:type="dxa"/>
          </w:tcPr>
          <w:p w14:paraId="1EC05465" w14:textId="77777777" w:rsidR="00704BD5" w:rsidRPr="00704BD5" w:rsidRDefault="00704BD5" w:rsidP="00704BD5">
            <w:pPr>
              <w:widowControl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lang w:eastAsia="en-US"/>
              </w:rPr>
              <w:t>Запись электрокардиограммы. Выявление технических нарушений съемки ЭКГ</w:t>
            </w:r>
          </w:p>
        </w:tc>
        <w:tc>
          <w:tcPr>
            <w:tcW w:w="850" w:type="dxa"/>
          </w:tcPr>
          <w:p w14:paraId="53726302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</w:tcPr>
          <w:p w14:paraId="664D2608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14:paraId="38B8E6BC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7" w:type="dxa"/>
            <w:gridSpan w:val="2"/>
          </w:tcPr>
          <w:p w14:paraId="28788E5E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7" w:type="dxa"/>
          </w:tcPr>
          <w:p w14:paraId="33FA7E59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BCDD9C6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32858AC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ОК-8</w:t>
            </w:r>
          </w:p>
          <w:p w14:paraId="0DDE8CDD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ПК-1.2</w:t>
            </w:r>
          </w:p>
        </w:tc>
        <w:tc>
          <w:tcPr>
            <w:tcW w:w="737" w:type="dxa"/>
          </w:tcPr>
          <w:p w14:paraId="2DCEAD9D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Т/К</w:t>
            </w:r>
          </w:p>
        </w:tc>
      </w:tr>
      <w:tr w:rsidR="00704BD5" w:rsidRPr="00704BD5" w14:paraId="04B6D772" w14:textId="77777777" w:rsidTr="004A40B0">
        <w:tc>
          <w:tcPr>
            <w:tcW w:w="740" w:type="dxa"/>
          </w:tcPr>
          <w:p w14:paraId="7A541E32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763" w:type="dxa"/>
          </w:tcPr>
          <w:p w14:paraId="08175815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Рабочая программа учебного модуля 4 «</w:t>
            </w:r>
            <w:r w:rsidRPr="00704BD5">
              <w:rPr>
                <w:rFonts w:eastAsia="Calibri"/>
                <w:lang w:eastAsia="en-US"/>
              </w:rPr>
              <w:t>Анализ электрокардиограммы</w:t>
            </w: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0" w:type="dxa"/>
          </w:tcPr>
          <w:p w14:paraId="029AD11C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</w:tcPr>
          <w:p w14:paraId="0854CA7C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37E8AA14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7" w:type="dxa"/>
          </w:tcPr>
          <w:p w14:paraId="73D1801E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gridSpan w:val="2"/>
          </w:tcPr>
          <w:p w14:paraId="472CFF07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4407A66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8A46023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ОК-8</w:t>
            </w:r>
          </w:p>
          <w:p w14:paraId="35090AB0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ПК-1.2</w:t>
            </w:r>
          </w:p>
        </w:tc>
        <w:tc>
          <w:tcPr>
            <w:tcW w:w="737" w:type="dxa"/>
          </w:tcPr>
          <w:p w14:paraId="36EBD1F6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П/А</w:t>
            </w:r>
          </w:p>
          <w:p w14:paraId="0FE2A3E9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(З)</w:t>
            </w:r>
          </w:p>
        </w:tc>
      </w:tr>
      <w:tr w:rsidR="00704BD5" w:rsidRPr="00704BD5" w14:paraId="20336995" w14:textId="77777777" w:rsidTr="004A40B0">
        <w:tc>
          <w:tcPr>
            <w:tcW w:w="740" w:type="dxa"/>
          </w:tcPr>
          <w:p w14:paraId="7573F3EC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3763" w:type="dxa"/>
          </w:tcPr>
          <w:p w14:paraId="7C6197D2" w14:textId="77777777" w:rsidR="00704BD5" w:rsidRPr="00704BD5" w:rsidRDefault="00704BD5" w:rsidP="00704BD5">
            <w:pPr>
              <w:widowControl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04BD5">
              <w:rPr>
                <w:rFonts w:eastAsia="Calibri"/>
                <w:lang w:eastAsia="en-US"/>
              </w:rPr>
              <w:t>Анализ  сердечного ритма и проводимости</w:t>
            </w:r>
          </w:p>
        </w:tc>
        <w:tc>
          <w:tcPr>
            <w:tcW w:w="850" w:type="dxa"/>
          </w:tcPr>
          <w:p w14:paraId="470A537E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</w:tcPr>
          <w:p w14:paraId="7231DA84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14:paraId="7D9900AC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7" w:type="dxa"/>
          </w:tcPr>
          <w:p w14:paraId="71BBB719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gridSpan w:val="2"/>
          </w:tcPr>
          <w:p w14:paraId="496C3A95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81053BF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569BCA1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ОК-8</w:t>
            </w:r>
          </w:p>
          <w:p w14:paraId="447611BA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ПК-1.2</w:t>
            </w:r>
          </w:p>
        </w:tc>
        <w:tc>
          <w:tcPr>
            <w:tcW w:w="737" w:type="dxa"/>
          </w:tcPr>
          <w:p w14:paraId="0092F0FA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Т/К</w:t>
            </w:r>
          </w:p>
        </w:tc>
      </w:tr>
      <w:tr w:rsidR="00704BD5" w:rsidRPr="00704BD5" w14:paraId="61AC0F64" w14:textId="77777777" w:rsidTr="004A40B0">
        <w:tc>
          <w:tcPr>
            <w:tcW w:w="740" w:type="dxa"/>
          </w:tcPr>
          <w:p w14:paraId="6F664CE6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3763" w:type="dxa"/>
          </w:tcPr>
          <w:p w14:paraId="42A0FBBE" w14:textId="77777777" w:rsidR="00704BD5" w:rsidRPr="00704BD5" w:rsidRDefault="00704BD5" w:rsidP="00704BD5">
            <w:pPr>
              <w:widowControl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04BD5">
              <w:rPr>
                <w:rFonts w:eastAsia="Calibri"/>
                <w:lang w:eastAsia="en-US"/>
              </w:rPr>
              <w:t>Анализ электрокардиограмм при инфаркте миокарда</w:t>
            </w:r>
          </w:p>
        </w:tc>
        <w:tc>
          <w:tcPr>
            <w:tcW w:w="850" w:type="dxa"/>
          </w:tcPr>
          <w:p w14:paraId="34E684B6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</w:tcPr>
          <w:p w14:paraId="0A7E080C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14:paraId="2007643E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7" w:type="dxa"/>
          </w:tcPr>
          <w:p w14:paraId="569D549F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gridSpan w:val="2"/>
          </w:tcPr>
          <w:p w14:paraId="6CC43725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E84690C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8BECCB2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ОК-8</w:t>
            </w:r>
          </w:p>
          <w:p w14:paraId="4ABFB29D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ПК-1.2</w:t>
            </w:r>
          </w:p>
        </w:tc>
        <w:tc>
          <w:tcPr>
            <w:tcW w:w="737" w:type="dxa"/>
          </w:tcPr>
          <w:p w14:paraId="373404E1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Т/К</w:t>
            </w:r>
          </w:p>
        </w:tc>
      </w:tr>
      <w:tr w:rsidR="00704BD5" w:rsidRPr="00704BD5" w14:paraId="3CA36959" w14:textId="77777777" w:rsidTr="004A40B0">
        <w:tc>
          <w:tcPr>
            <w:tcW w:w="740" w:type="dxa"/>
          </w:tcPr>
          <w:p w14:paraId="20D75F7F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3763" w:type="dxa"/>
          </w:tcPr>
          <w:p w14:paraId="017761C2" w14:textId="77777777" w:rsidR="00704BD5" w:rsidRPr="00704BD5" w:rsidRDefault="00704BD5" w:rsidP="00704BD5">
            <w:pPr>
              <w:widowControl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04BD5">
              <w:rPr>
                <w:rFonts w:eastAsia="Calibri"/>
                <w:lang w:eastAsia="en-US"/>
              </w:rPr>
              <w:t>Анализ ЭКГ при нарушениях ритма сердца и проводимости</w:t>
            </w:r>
          </w:p>
        </w:tc>
        <w:tc>
          <w:tcPr>
            <w:tcW w:w="850" w:type="dxa"/>
          </w:tcPr>
          <w:p w14:paraId="5BEE020D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</w:tcPr>
          <w:p w14:paraId="54D19DDD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08A2173B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7" w:type="dxa"/>
          </w:tcPr>
          <w:p w14:paraId="4D61F425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gridSpan w:val="2"/>
          </w:tcPr>
          <w:p w14:paraId="41E014BF" w14:textId="77777777" w:rsidR="00704BD5" w:rsidRPr="00704BD5" w:rsidRDefault="00704BD5" w:rsidP="00704BD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C88AD0A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26347AD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ОК-8</w:t>
            </w:r>
          </w:p>
          <w:p w14:paraId="25C19908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ПК-1.2</w:t>
            </w:r>
          </w:p>
        </w:tc>
        <w:tc>
          <w:tcPr>
            <w:tcW w:w="737" w:type="dxa"/>
          </w:tcPr>
          <w:p w14:paraId="0F1891F0" w14:textId="77777777" w:rsidR="00704BD5" w:rsidRPr="00704BD5" w:rsidRDefault="00704BD5" w:rsidP="00704B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sz w:val="20"/>
                <w:szCs w:val="20"/>
                <w:lang w:eastAsia="en-US"/>
              </w:rPr>
              <w:t>Т/К</w:t>
            </w:r>
          </w:p>
        </w:tc>
      </w:tr>
      <w:tr w:rsidR="00704BD5" w:rsidRPr="00704BD5" w14:paraId="016AFB38" w14:textId="77777777" w:rsidTr="004A40B0">
        <w:tc>
          <w:tcPr>
            <w:tcW w:w="450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0D47E8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8C818B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2B1C5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AD192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C6A34E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73DC4C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CD73E46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D0E7F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A1FCC6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Э</w:t>
            </w:r>
          </w:p>
        </w:tc>
      </w:tr>
      <w:tr w:rsidR="00704BD5" w:rsidRPr="00704BD5" w14:paraId="2DA94456" w14:textId="77777777" w:rsidTr="004A40B0">
        <w:trPr>
          <w:trHeight w:val="365"/>
        </w:trPr>
        <w:tc>
          <w:tcPr>
            <w:tcW w:w="450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344B2B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Общая трудоемкость освоения программы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347075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CB3AEB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  <w:p w14:paraId="26A0017F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661A7C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12ED79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2D2068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24133BD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04BD5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6A9A2D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A972E4" w14:textId="77777777" w:rsidR="00704BD5" w:rsidRPr="00704BD5" w:rsidRDefault="00704BD5" w:rsidP="00704BD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197441FD" w14:textId="77777777" w:rsidR="00C03136" w:rsidRDefault="00C03136" w:rsidP="00C03136"/>
    <w:p w14:paraId="1C145523" w14:textId="77777777" w:rsidR="00C03136" w:rsidRDefault="00C03136" w:rsidP="00C03136">
      <w:pPr>
        <w:ind w:left="360"/>
        <w:rPr>
          <w:sz w:val="20"/>
          <w:szCs w:val="20"/>
        </w:rPr>
      </w:pPr>
    </w:p>
    <w:p w14:paraId="5312EB77" w14:textId="77777777" w:rsidR="00C03136" w:rsidRDefault="00C03136" w:rsidP="00C03136">
      <w:pPr>
        <w:rPr>
          <w:sz w:val="20"/>
          <w:szCs w:val="20"/>
        </w:rPr>
      </w:pPr>
      <w:r>
        <w:rPr>
          <w:sz w:val="20"/>
          <w:szCs w:val="20"/>
        </w:rPr>
        <w:t>И.о. з</w:t>
      </w:r>
      <w:r w:rsidRPr="004A1CA8">
        <w:rPr>
          <w:sz w:val="20"/>
          <w:szCs w:val="20"/>
        </w:rPr>
        <w:t>аведующ</w:t>
      </w:r>
      <w:r>
        <w:rPr>
          <w:sz w:val="20"/>
          <w:szCs w:val="20"/>
        </w:rPr>
        <w:t>его</w:t>
      </w:r>
      <w:r w:rsidRPr="004A1CA8">
        <w:rPr>
          <w:sz w:val="20"/>
          <w:szCs w:val="20"/>
        </w:rPr>
        <w:t xml:space="preserve"> кафедрой </w:t>
      </w:r>
      <w:r>
        <w:rPr>
          <w:sz w:val="20"/>
          <w:szCs w:val="20"/>
        </w:rPr>
        <w:t>скорой медицинской помощи</w:t>
      </w:r>
    </w:p>
    <w:p w14:paraId="17E02693" w14:textId="77777777" w:rsidR="00C03136" w:rsidRPr="004A1CA8" w:rsidRDefault="00C03136" w:rsidP="00C03136">
      <w:pPr>
        <w:rPr>
          <w:sz w:val="20"/>
          <w:szCs w:val="20"/>
        </w:rPr>
      </w:pPr>
      <w:r>
        <w:rPr>
          <w:sz w:val="20"/>
          <w:szCs w:val="20"/>
        </w:rPr>
        <w:t xml:space="preserve">к.м.н.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Н.В.Скоб</w:t>
      </w:r>
    </w:p>
    <w:p w14:paraId="0D348FED" w14:textId="77777777" w:rsidR="00C03136" w:rsidRDefault="00C03136" w:rsidP="00C03136"/>
    <w:p w14:paraId="34822541" w14:textId="77777777" w:rsidR="00C03136" w:rsidRDefault="00C03136" w:rsidP="00C03136"/>
    <w:p w14:paraId="7FDC0441" w14:textId="77777777" w:rsidR="00C03136" w:rsidRDefault="00C03136" w:rsidP="00C03136"/>
    <w:p w14:paraId="20B6C8AC" w14:textId="77777777" w:rsidR="007E2051" w:rsidRDefault="007E2051"/>
    <w:sectPr w:rsidR="007E2051" w:rsidSect="00C136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7FCE4" w14:textId="77777777" w:rsidR="00704AC3" w:rsidRDefault="00704AC3" w:rsidP="00C03136">
      <w:r>
        <w:separator/>
      </w:r>
    </w:p>
  </w:endnote>
  <w:endnote w:type="continuationSeparator" w:id="0">
    <w:p w14:paraId="6F929F6C" w14:textId="77777777" w:rsidR="00704AC3" w:rsidRDefault="00704AC3" w:rsidP="00C0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65C02" w14:textId="77777777" w:rsidR="00704AC3" w:rsidRDefault="00704AC3" w:rsidP="00C03136">
      <w:r>
        <w:separator/>
      </w:r>
    </w:p>
  </w:footnote>
  <w:footnote w:type="continuationSeparator" w:id="0">
    <w:p w14:paraId="42463617" w14:textId="77777777" w:rsidR="00704AC3" w:rsidRDefault="00704AC3" w:rsidP="00C03136">
      <w:r>
        <w:continuationSeparator/>
      </w:r>
    </w:p>
  </w:footnote>
  <w:footnote w:id="1">
    <w:p w14:paraId="51AF50DC" w14:textId="0C135B3C" w:rsidR="00704BD5" w:rsidRPr="0060697E" w:rsidRDefault="00704BD5" w:rsidP="00704BD5">
      <w:pPr>
        <w:pStyle w:val="a6"/>
        <w:jc w:val="both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62190"/>
    <w:multiLevelType w:val="hybridMultilevel"/>
    <w:tmpl w:val="62BC3CC4"/>
    <w:lvl w:ilvl="0" w:tplc="BFF0F0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36"/>
    <w:rsid w:val="001E4A23"/>
    <w:rsid w:val="00704AC3"/>
    <w:rsid w:val="00704BD5"/>
    <w:rsid w:val="007E2051"/>
    <w:rsid w:val="00C03136"/>
    <w:rsid w:val="00E1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489B"/>
  <w15:chartTrackingRefBased/>
  <w15:docId w15:val="{D0A581BC-B826-48DB-87E2-0EAEE64F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136"/>
    <w:pPr>
      <w:ind w:left="720"/>
      <w:contextualSpacing/>
    </w:pPr>
  </w:style>
  <w:style w:type="character" w:customStyle="1" w:styleId="a4">
    <w:name w:val="Основной текст_"/>
    <w:link w:val="3"/>
    <w:locked/>
    <w:rsid w:val="00C03136"/>
    <w:rPr>
      <w:spacing w:val="12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C03136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12"/>
      <w:sz w:val="19"/>
      <w:szCs w:val="19"/>
      <w:shd w:val="clear" w:color="auto" w:fill="FFFFFF"/>
      <w:lang w:eastAsia="en-US"/>
    </w:rPr>
  </w:style>
  <w:style w:type="character" w:customStyle="1" w:styleId="a5">
    <w:name w:val="Основной текст + Полужирный"/>
    <w:aliases w:val="Интервал 0 pt"/>
    <w:rsid w:val="00C03136"/>
    <w:rPr>
      <w:b/>
      <w:bCs/>
      <w:color w:val="000000"/>
      <w:spacing w:val="9"/>
      <w:w w:val="100"/>
      <w:position w:val="0"/>
      <w:sz w:val="19"/>
      <w:szCs w:val="19"/>
      <w:shd w:val="clear" w:color="auto" w:fill="FFFFFF"/>
      <w:lang w:val="ru-RU" w:bidi="ar-SA"/>
    </w:rPr>
  </w:style>
  <w:style w:type="paragraph" w:styleId="a6">
    <w:name w:val="footnote text"/>
    <w:aliases w:val="Знак, Знак"/>
    <w:basedOn w:val="a"/>
    <w:link w:val="a7"/>
    <w:uiPriority w:val="99"/>
    <w:rsid w:val="00C03136"/>
    <w:rPr>
      <w:sz w:val="20"/>
      <w:szCs w:val="20"/>
    </w:rPr>
  </w:style>
  <w:style w:type="character" w:customStyle="1" w:styleId="a7">
    <w:name w:val="Текст сноски Знак"/>
    <w:aliases w:val="Знак Знак, Знак Знак"/>
    <w:basedOn w:val="a0"/>
    <w:link w:val="a6"/>
    <w:uiPriority w:val="99"/>
    <w:rsid w:val="00C03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03136"/>
    <w:rPr>
      <w:vertAlign w:val="superscript"/>
    </w:rPr>
  </w:style>
  <w:style w:type="table" w:customStyle="1" w:styleId="2">
    <w:name w:val="Сетка таблицы2"/>
    <w:basedOn w:val="a1"/>
    <w:next w:val="a9"/>
    <w:uiPriority w:val="39"/>
    <w:rsid w:val="00C0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C0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Заголовок №1 + Интервал 1 pt"/>
    <w:qFormat/>
    <w:rsid w:val="00C03136"/>
    <w:rPr>
      <w:color w:val="000000"/>
      <w:spacing w:val="35"/>
      <w:w w:val="100"/>
      <w:sz w:val="19"/>
      <w:szCs w:val="19"/>
      <w:shd w:val="clear" w:color="auto" w:fill="FFFFFF"/>
      <w:lang w:val="ru-RU" w:bidi="ar-SA"/>
    </w:rPr>
  </w:style>
  <w:style w:type="character" w:customStyle="1" w:styleId="hl">
    <w:name w:val="hl"/>
    <w:basedOn w:val="a0"/>
    <w:qFormat/>
    <w:rsid w:val="00C03136"/>
  </w:style>
  <w:style w:type="character" w:customStyle="1" w:styleId="1">
    <w:name w:val="Заголовок №1_"/>
    <w:link w:val="10"/>
    <w:qFormat/>
    <w:locked/>
    <w:rsid w:val="00C03136"/>
    <w:rPr>
      <w:spacing w:val="9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C03136"/>
    <w:pPr>
      <w:widowControl w:val="0"/>
      <w:shd w:val="clear" w:color="auto" w:fill="FFFFFF"/>
      <w:spacing w:before="360" w:line="240" w:lineRule="atLeast"/>
      <w:jc w:val="center"/>
      <w:outlineLvl w:val="0"/>
    </w:pPr>
    <w:rPr>
      <w:rFonts w:asciiTheme="minorHAnsi" w:eastAsiaTheme="minorHAnsi" w:hAnsiTheme="minorHAnsi" w:cstheme="minorBidi"/>
      <w:spacing w:val="9"/>
      <w:sz w:val="19"/>
      <w:szCs w:val="19"/>
      <w:shd w:val="clear" w:color="auto" w:fill="FFFFFF"/>
      <w:lang w:eastAsia="en-US"/>
    </w:rPr>
  </w:style>
  <w:style w:type="character" w:customStyle="1" w:styleId="51pt">
    <w:name w:val="Основной текст (5) + Интервал 1 pt"/>
    <w:qFormat/>
    <w:rsid w:val="00C03136"/>
    <w:rPr>
      <w:rFonts w:ascii="Times New Roman" w:hAnsi="Times New Roman" w:cs="Times New Roman"/>
      <w:b/>
      <w:bCs/>
      <w:color w:val="000000"/>
      <w:spacing w:val="37"/>
      <w:w w:val="100"/>
      <w:sz w:val="19"/>
      <w:szCs w:val="19"/>
      <w:u w:val="none"/>
      <w:lang w:val="ru-RU"/>
    </w:rPr>
  </w:style>
  <w:style w:type="character" w:customStyle="1" w:styleId="apple-converted-space">
    <w:name w:val="apple-converted-space"/>
    <w:basedOn w:val="a0"/>
    <w:qFormat/>
    <w:rsid w:val="00C03136"/>
  </w:style>
  <w:style w:type="character" w:customStyle="1" w:styleId="ListLabel2">
    <w:name w:val="ListLabel 2"/>
    <w:qFormat/>
    <w:rsid w:val="00C03136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2021-03-17T07:18:00Z</dcterms:created>
  <dcterms:modified xsi:type="dcterms:W3CDTF">2021-03-23T01:32:00Z</dcterms:modified>
</cp:coreProperties>
</file>